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A9" w:rsidRDefault="008B26A9" w:rsidP="008B26A9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ПОСТАНОВЛЕНИЕ</w:t>
      </w:r>
    </w:p>
    <w:p w:rsidR="008B26A9" w:rsidRDefault="008B26A9" w:rsidP="008B26A9">
      <w:pPr>
        <w:jc w:val="center"/>
        <w:rPr>
          <w:rFonts w:ascii="Arial" w:hAnsi="Arial" w:cs="Arial"/>
          <w:sz w:val="28"/>
        </w:rPr>
      </w:pPr>
    </w:p>
    <w:p w:rsidR="008B26A9" w:rsidRDefault="008B26A9" w:rsidP="008B26A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администрации МО сельское поселение</w:t>
      </w:r>
    </w:p>
    <w:p w:rsidR="008B26A9" w:rsidRDefault="008B26A9" w:rsidP="008B26A9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«Деревня </w:t>
      </w:r>
      <w:proofErr w:type="spellStart"/>
      <w:r>
        <w:rPr>
          <w:b/>
          <w:bCs/>
          <w:sz w:val="36"/>
        </w:rPr>
        <w:t>Упрямово</w:t>
      </w:r>
      <w:proofErr w:type="spellEnd"/>
      <w:r>
        <w:rPr>
          <w:b/>
          <w:bCs/>
          <w:sz w:val="36"/>
        </w:rPr>
        <w:t>»</w:t>
      </w:r>
    </w:p>
    <w:p w:rsidR="008B26A9" w:rsidRDefault="008B26A9" w:rsidP="008B26A9">
      <w:pPr>
        <w:rPr>
          <w:b/>
          <w:bCs/>
          <w:sz w:val="16"/>
        </w:rPr>
      </w:pPr>
    </w:p>
    <w:p w:rsidR="008B26A9" w:rsidRDefault="008B26A9" w:rsidP="008B26A9">
      <w:pPr>
        <w:rPr>
          <w:b/>
          <w:bCs/>
          <w:sz w:val="26"/>
        </w:rPr>
      </w:pPr>
    </w:p>
    <w:p w:rsidR="008B26A9" w:rsidRDefault="008B26A9" w:rsidP="008B26A9">
      <w:pPr>
        <w:rPr>
          <w:b/>
          <w:bCs/>
          <w:sz w:val="26"/>
        </w:rPr>
      </w:pPr>
      <w:r>
        <w:rPr>
          <w:b/>
          <w:bCs/>
          <w:sz w:val="26"/>
        </w:rPr>
        <w:t>от  27 марта  2024 года                                                                                 № 5</w:t>
      </w:r>
    </w:p>
    <w:p w:rsidR="008B26A9" w:rsidRDefault="008B26A9" w:rsidP="008B26A9">
      <w:pPr>
        <w:rPr>
          <w:b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48"/>
      </w:tblGrid>
      <w:tr w:rsidR="008B26A9" w:rsidTr="008B26A9">
        <w:tc>
          <w:tcPr>
            <w:tcW w:w="5148" w:type="dxa"/>
            <w:hideMark/>
          </w:tcPr>
          <w:p w:rsidR="008B26A9" w:rsidRDefault="008B26A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 проведении  месячника санитарной очистки на территории МО сельское поселение «Деревня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Упрямово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:rsidR="008B26A9" w:rsidRDefault="008B26A9" w:rsidP="008B26A9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Cs/>
          <w:color w:val="000000"/>
          <w:sz w:val="26"/>
          <w:szCs w:val="26"/>
        </w:rPr>
        <w:t xml:space="preserve"> В целях активизации работы предприятий и организаций всех форм собственности, жителей сельского поселения по повышению благоустройства и санитарного содержания территории  </w:t>
      </w:r>
      <w:r>
        <w:rPr>
          <w:b/>
          <w:bCs/>
          <w:color w:val="000000"/>
          <w:sz w:val="26"/>
          <w:szCs w:val="26"/>
        </w:rPr>
        <w:t>ПОСТАНОВЛЯЕТ</w:t>
      </w:r>
      <w:r>
        <w:rPr>
          <w:bCs/>
          <w:color w:val="000000"/>
          <w:sz w:val="26"/>
          <w:szCs w:val="26"/>
        </w:rPr>
        <w:t>:</w:t>
      </w:r>
    </w:p>
    <w:p w:rsidR="008B26A9" w:rsidRDefault="008B26A9" w:rsidP="008B26A9">
      <w:pPr>
        <w:snapToGrid w:val="0"/>
        <w:rPr>
          <w:bCs/>
          <w:color w:val="000000"/>
          <w:sz w:val="26"/>
          <w:szCs w:val="26"/>
        </w:rPr>
      </w:pPr>
    </w:p>
    <w:p w:rsidR="008B26A9" w:rsidRDefault="00375E42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1.Провести с 8</w:t>
      </w:r>
      <w:r w:rsidR="008B26A9">
        <w:rPr>
          <w:bCs/>
          <w:color w:val="000000"/>
          <w:sz w:val="26"/>
          <w:szCs w:val="26"/>
        </w:rPr>
        <w:t xml:space="preserve"> апреля  по 05  мая 2024года   месячник санитарной очистки территории сельского поселения</w:t>
      </w:r>
      <w:proofErr w:type="gramStart"/>
      <w:r w:rsidR="008B26A9">
        <w:rPr>
          <w:bCs/>
          <w:color w:val="000000"/>
          <w:sz w:val="26"/>
          <w:szCs w:val="26"/>
        </w:rPr>
        <w:t>.(</w:t>
      </w:r>
      <w:proofErr w:type="gramEnd"/>
      <w:r w:rsidR="008B26A9">
        <w:rPr>
          <w:bCs/>
          <w:color w:val="000000"/>
          <w:sz w:val="26"/>
          <w:szCs w:val="26"/>
        </w:rPr>
        <w:t>приложение №1)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Принять необходимые меры по проведению работ по санитарной очистке территорий, озеленению и благоустройству населенных пунктов, обратив особое внимание </w:t>
      </w:r>
      <w:proofErr w:type="gramStart"/>
      <w:r>
        <w:rPr>
          <w:bCs/>
          <w:color w:val="000000"/>
          <w:sz w:val="26"/>
          <w:szCs w:val="26"/>
        </w:rPr>
        <w:t>на</w:t>
      </w:r>
      <w:proofErr w:type="gramEnd"/>
      <w:r>
        <w:rPr>
          <w:bCs/>
          <w:color w:val="000000"/>
          <w:sz w:val="26"/>
          <w:szCs w:val="26"/>
        </w:rPr>
        <w:t>: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-Очистку дорог, тротуаров, дворовых территорий, ликвидацию стихийных свалок;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Ремонт и окраску фасадов зданий и сооружений;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-Приведение в надлежащий порядок территорий кладбищ;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-Обрезку и посадку деревьев;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-Очистку надворных санитарных установок, их ремонт, побелку и дезинфекцию. 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3. Принять участи</w:t>
      </w:r>
      <w:r w:rsidR="00375E42">
        <w:rPr>
          <w:bCs/>
          <w:color w:val="000000"/>
          <w:sz w:val="26"/>
          <w:szCs w:val="26"/>
        </w:rPr>
        <w:t>е во Всероссийском субботнике 26</w:t>
      </w:r>
      <w:r>
        <w:rPr>
          <w:bCs/>
          <w:color w:val="000000"/>
          <w:sz w:val="26"/>
          <w:szCs w:val="26"/>
        </w:rPr>
        <w:t xml:space="preserve"> апреля 2024года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4.Рекомендовать руководителям предприятий и организаций всех форм собственности, владельцам частных домовладений провести работы по санитарной очистке и благоустройству прилегающих территорий в соответствии с правилами благоустройства и озеленения территории МО сельское поселение «Деревня </w:t>
      </w:r>
      <w:proofErr w:type="spellStart"/>
      <w:r>
        <w:rPr>
          <w:bCs/>
          <w:color w:val="000000"/>
          <w:sz w:val="26"/>
          <w:szCs w:val="26"/>
        </w:rPr>
        <w:t>Упрямово</w:t>
      </w:r>
      <w:proofErr w:type="spellEnd"/>
      <w:r>
        <w:rPr>
          <w:bCs/>
          <w:color w:val="000000"/>
          <w:sz w:val="26"/>
          <w:szCs w:val="26"/>
        </w:rPr>
        <w:t>».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5.Считать каждую пятницу днем санитарной очистки закрепленных и прилегающих территорий.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6. Итоги месячника подвести на комиссии по благоустройству администрации МО сельское </w:t>
      </w:r>
      <w:r w:rsidR="00375E42">
        <w:rPr>
          <w:bCs/>
          <w:color w:val="000000"/>
          <w:sz w:val="26"/>
          <w:szCs w:val="26"/>
        </w:rPr>
        <w:t xml:space="preserve">поселение «Деревня </w:t>
      </w:r>
      <w:proofErr w:type="spellStart"/>
      <w:r w:rsidR="00375E42">
        <w:rPr>
          <w:bCs/>
          <w:color w:val="000000"/>
          <w:sz w:val="26"/>
          <w:szCs w:val="26"/>
        </w:rPr>
        <w:t>Упрямово</w:t>
      </w:r>
      <w:proofErr w:type="spellEnd"/>
      <w:r w:rsidR="00375E42">
        <w:rPr>
          <w:bCs/>
          <w:color w:val="000000"/>
          <w:sz w:val="26"/>
          <w:szCs w:val="26"/>
        </w:rPr>
        <w:t>»  7</w:t>
      </w:r>
      <w:r>
        <w:rPr>
          <w:bCs/>
          <w:color w:val="000000"/>
          <w:sz w:val="26"/>
          <w:szCs w:val="26"/>
        </w:rPr>
        <w:t xml:space="preserve"> мая 2024 года.</w:t>
      </w:r>
    </w:p>
    <w:p w:rsidR="008B26A9" w:rsidRDefault="008B26A9" w:rsidP="008B26A9">
      <w:pPr>
        <w:snapToGrid w:val="0"/>
        <w:jc w:val="both"/>
        <w:rPr>
          <w:bCs/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 выполнением настоящего постановления оставляю за собой.</w:t>
      </w:r>
    </w:p>
    <w:p w:rsidR="008B26A9" w:rsidRDefault="008B26A9" w:rsidP="008B26A9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</w:p>
    <w:p w:rsidR="008B26A9" w:rsidRDefault="008B26A9" w:rsidP="008B26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rPr>
          <w:sz w:val="20"/>
          <w:szCs w:val="20"/>
        </w:rPr>
      </w:pPr>
    </w:p>
    <w:p w:rsidR="008B26A9" w:rsidRDefault="008B26A9" w:rsidP="008B26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8B26A9" w:rsidRDefault="008B26A9" w:rsidP="008B26A9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8B26A9" w:rsidRDefault="008B26A9" w:rsidP="008B26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МОСП </w:t>
      </w:r>
    </w:p>
    <w:p w:rsidR="008B26A9" w:rsidRDefault="008B26A9" w:rsidP="008B26A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«Деревня </w:t>
      </w:r>
      <w:proofErr w:type="spellStart"/>
      <w:r>
        <w:rPr>
          <w:sz w:val="20"/>
          <w:szCs w:val="20"/>
        </w:rPr>
        <w:t>Упрямово</w:t>
      </w:r>
      <w:proofErr w:type="spellEnd"/>
      <w:r>
        <w:rPr>
          <w:sz w:val="20"/>
          <w:szCs w:val="20"/>
        </w:rPr>
        <w:t>»</w:t>
      </w:r>
    </w:p>
    <w:p w:rsidR="008B26A9" w:rsidRDefault="008B26A9" w:rsidP="008B26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375E42">
        <w:rPr>
          <w:sz w:val="20"/>
          <w:szCs w:val="20"/>
        </w:rPr>
        <w:t xml:space="preserve">               от 27.03.2023г.№5</w:t>
      </w:r>
    </w:p>
    <w:p w:rsidR="008B26A9" w:rsidRDefault="008B26A9" w:rsidP="008B26A9">
      <w:pPr>
        <w:jc w:val="center"/>
        <w:rPr>
          <w:sz w:val="20"/>
          <w:szCs w:val="20"/>
        </w:rPr>
      </w:pPr>
      <w:r>
        <w:rPr>
          <w:b/>
        </w:rPr>
        <w:t xml:space="preserve">ПЕРЕЧЕНЬ МЕРОПРИЯТИЙ ПО БЛАГОУСТРОЙСТВУ </w:t>
      </w:r>
      <w:r>
        <w:rPr>
          <w:b/>
        </w:rPr>
        <w:br/>
        <w:t>НАСЕЛЕННЫХ ПУНКТОВ</w:t>
      </w:r>
    </w:p>
    <w:tbl>
      <w:tblPr>
        <w:tblStyle w:val="1"/>
        <w:tblW w:w="10005" w:type="dxa"/>
        <w:tblLayout w:type="fixed"/>
        <w:tblLook w:val="01E0" w:firstRow="1" w:lastRow="1" w:firstColumn="1" w:lastColumn="1" w:noHBand="0" w:noVBand="0"/>
      </w:tblPr>
      <w:tblGrid>
        <w:gridCol w:w="605"/>
        <w:gridCol w:w="3581"/>
        <w:gridCol w:w="938"/>
        <w:gridCol w:w="2542"/>
        <w:gridCol w:w="2339"/>
      </w:tblGrid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Объем работ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ответственный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Подготовить  и довести план по санитарной очистке до исполнителей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 08.04.2024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А.В.Королев</w:t>
            </w:r>
            <w:proofErr w:type="spellEnd"/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Провести встречи – беседы  с учащимися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родителями </w:t>
            </w:r>
          </w:p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 Наша любимая деревня»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21.04.2024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СДК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,б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иблиотека</w:t>
            </w:r>
            <w:proofErr w:type="spellEnd"/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Определить перечень работ по каждому дому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провести очистку дворовых территорий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А.В.Королев</w:t>
            </w:r>
            <w:proofErr w:type="spellEnd"/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Всероссийский субботник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375E4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  <w:r w:rsidR="008B26A9">
              <w:rPr>
                <w:b/>
                <w:sz w:val="22"/>
                <w:szCs w:val="22"/>
                <w:lang w:eastAsia="en-US"/>
              </w:rPr>
              <w:t>.04.2024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А.В.Королев</w:t>
            </w:r>
            <w:proofErr w:type="spellEnd"/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Проведение сходов жителей населенных пунктов по вопросу благоустройства.</w:t>
            </w:r>
          </w:p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8B26A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Очистка дворовых и прилегающих территорий.</w:t>
            </w:r>
          </w:p>
          <w:p w:rsidR="008B26A9" w:rsidRDefault="008B26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Обрезка кустарника и вырубка сухостойных и угрожающих жизни  деревьев.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Посадка кустарников и деревьев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Очистка территории от мусора и грязи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Уборка братской могилы, посадка цветов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Очистка кюветов  и обочин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6км.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Администрация сельского поселения 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Субботник  на  кладбище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 апреля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поселения, совместно с жителями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Провести уборку территорий закрепленных 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за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организациям, предприятиям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45349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ь-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май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Комиссионный обход территорий в пределах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375E4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8B26A9">
              <w:rPr>
                <w:b/>
                <w:sz w:val="22"/>
                <w:szCs w:val="22"/>
                <w:lang w:eastAsia="en-US"/>
              </w:rPr>
              <w:t xml:space="preserve"> мая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  <w:tr w:rsidR="008B26A9" w:rsidTr="008B26A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Подведение итогов месячника по благоустройству 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375E4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="008B26A9">
              <w:rPr>
                <w:b/>
                <w:sz w:val="22"/>
                <w:szCs w:val="22"/>
                <w:lang w:eastAsia="en-US"/>
              </w:rPr>
              <w:t xml:space="preserve"> мая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A9" w:rsidRDefault="008B26A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Администрация сельского поселения</w:t>
            </w:r>
          </w:p>
        </w:tc>
      </w:tr>
    </w:tbl>
    <w:p w:rsidR="008B26A9" w:rsidRDefault="008B26A9" w:rsidP="008B26A9">
      <w:pPr>
        <w:jc w:val="center"/>
        <w:rPr>
          <w:b/>
          <w:sz w:val="40"/>
        </w:rPr>
      </w:pPr>
    </w:p>
    <w:p w:rsidR="008B26A9" w:rsidRDefault="008B26A9" w:rsidP="008B26A9">
      <w:pPr>
        <w:tabs>
          <w:tab w:val="left" w:pos="900"/>
        </w:tabs>
        <w:rPr>
          <w:b/>
          <w:sz w:val="40"/>
        </w:rPr>
      </w:pPr>
    </w:p>
    <w:p w:rsidR="008B26A9" w:rsidRDefault="008B26A9" w:rsidP="008B26A9">
      <w:pPr>
        <w:tabs>
          <w:tab w:val="left" w:pos="900"/>
        </w:tabs>
        <w:rPr>
          <w:b/>
        </w:rPr>
      </w:pPr>
    </w:p>
    <w:p w:rsidR="008B26A9" w:rsidRDefault="008B26A9" w:rsidP="008B26A9">
      <w:pPr>
        <w:tabs>
          <w:tab w:val="left" w:pos="900"/>
        </w:tabs>
        <w:jc w:val="right"/>
        <w:rPr>
          <w:sz w:val="20"/>
          <w:szCs w:val="20"/>
        </w:rPr>
      </w:pPr>
    </w:p>
    <w:p w:rsidR="008B26A9" w:rsidRDefault="008B26A9" w:rsidP="008B26A9">
      <w:pPr>
        <w:tabs>
          <w:tab w:val="left" w:pos="900"/>
        </w:tabs>
        <w:rPr>
          <w:sz w:val="20"/>
          <w:szCs w:val="20"/>
        </w:rPr>
      </w:pPr>
    </w:p>
    <w:p w:rsidR="008B26A9" w:rsidRDefault="008B26A9" w:rsidP="008B26A9">
      <w:pPr>
        <w:tabs>
          <w:tab w:val="left" w:pos="900"/>
        </w:tabs>
        <w:jc w:val="right"/>
        <w:rPr>
          <w:sz w:val="20"/>
          <w:szCs w:val="20"/>
        </w:rPr>
      </w:pPr>
    </w:p>
    <w:p w:rsidR="008B26A9" w:rsidRDefault="008B26A9" w:rsidP="008B26A9"/>
    <w:p w:rsidR="008B26A9" w:rsidRDefault="008B26A9" w:rsidP="008B26A9"/>
    <w:p w:rsidR="008B26A9" w:rsidRDefault="008B26A9" w:rsidP="008B26A9"/>
    <w:p w:rsidR="00AA78A9" w:rsidRDefault="00AA78A9"/>
    <w:sectPr w:rsidR="00AA7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A9"/>
    <w:rsid w:val="00375E42"/>
    <w:rsid w:val="0045349B"/>
    <w:rsid w:val="008B26A9"/>
    <w:rsid w:val="00A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B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545</Words>
  <Characters>3108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6</cp:revision>
  <dcterms:created xsi:type="dcterms:W3CDTF">2024-03-27T07:44:00Z</dcterms:created>
  <dcterms:modified xsi:type="dcterms:W3CDTF">2024-03-29T06:14:00Z</dcterms:modified>
</cp:coreProperties>
</file>